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91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海南工商职业学院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请示处理签</w:t>
      </w:r>
      <w:r>
        <w:rPr>
          <w:rFonts w:hint="eastAsia" w:ascii="宋体" w:hAnsi="宋体" w:eastAsia="宋体" w:cs="宋体"/>
          <w:b/>
          <w:color w:val="FF0000"/>
          <w:sz w:val="32"/>
          <w:szCs w:val="32"/>
          <w:lang w:eastAsia="zh-CN"/>
        </w:rPr>
        <w:t>（示例）</w:t>
      </w:r>
    </w:p>
    <w:p w14:paraId="52F61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（教务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采购</w:t>
      </w:r>
      <w:r>
        <w:rPr>
          <w:rFonts w:hint="eastAsia" w:ascii="宋体" w:hAnsi="宋体" w:eastAsia="宋体" w:cs="宋体"/>
          <w:b/>
          <w:sz w:val="21"/>
          <w:szCs w:val="21"/>
        </w:rPr>
        <w:t>管理类）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40"/>
        <w:gridCol w:w="895"/>
        <w:gridCol w:w="607"/>
        <w:gridCol w:w="612"/>
        <w:gridCol w:w="1229"/>
        <w:gridCol w:w="1508"/>
        <w:gridCol w:w="1512"/>
      </w:tblGrid>
      <w:tr w14:paraId="57CB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7" w:type="pct"/>
            <w:vAlign w:val="top"/>
          </w:tcPr>
          <w:p w14:paraId="3526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请示部门</w:t>
            </w:r>
          </w:p>
        </w:tc>
        <w:tc>
          <w:tcPr>
            <w:tcW w:w="610" w:type="pct"/>
            <w:vAlign w:val="top"/>
          </w:tcPr>
          <w:p w14:paraId="1D132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81" w:type="pct"/>
            <w:gridSpan w:val="2"/>
            <w:vAlign w:val="top"/>
          </w:tcPr>
          <w:p w14:paraId="1B726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请示日期</w:t>
            </w:r>
          </w:p>
        </w:tc>
        <w:tc>
          <w:tcPr>
            <w:tcW w:w="1080" w:type="pct"/>
            <w:gridSpan w:val="2"/>
            <w:vAlign w:val="top"/>
          </w:tcPr>
          <w:p w14:paraId="4795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85" w:type="pct"/>
            <w:vAlign w:val="top"/>
          </w:tcPr>
          <w:p w14:paraId="1E3F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请示部门编号</w:t>
            </w:r>
          </w:p>
        </w:tc>
        <w:tc>
          <w:tcPr>
            <w:tcW w:w="885" w:type="pct"/>
            <w:shd w:val="clear" w:color="auto" w:fill="auto"/>
            <w:vAlign w:val="top"/>
          </w:tcPr>
          <w:p w14:paraId="6B69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</w:tr>
      <w:tr w14:paraId="2BFC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7" w:type="pct"/>
            <w:vAlign w:val="top"/>
          </w:tcPr>
          <w:p w14:paraId="4F4EF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经办人</w:t>
            </w:r>
          </w:p>
        </w:tc>
        <w:tc>
          <w:tcPr>
            <w:tcW w:w="610" w:type="pct"/>
            <w:vAlign w:val="top"/>
          </w:tcPr>
          <w:p w14:paraId="6E15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81" w:type="pct"/>
            <w:gridSpan w:val="2"/>
            <w:vAlign w:val="top"/>
          </w:tcPr>
          <w:p w14:paraId="76C3B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80" w:type="pct"/>
            <w:gridSpan w:val="2"/>
            <w:vAlign w:val="top"/>
          </w:tcPr>
          <w:p w14:paraId="0CBC5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85" w:type="pct"/>
            <w:vAlign w:val="top"/>
          </w:tcPr>
          <w:p w14:paraId="62890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采购编号</w:t>
            </w:r>
          </w:p>
        </w:tc>
        <w:tc>
          <w:tcPr>
            <w:tcW w:w="885" w:type="pct"/>
            <w:vAlign w:val="top"/>
          </w:tcPr>
          <w:p w14:paraId="4BFBF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</w:tr>
      <w:tr w14:paraId="3834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</w:tcPr>
          <w:p w14:paraId="3F9DB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具体内容（必填）：</w:t>
            </w:r>
          </w:p>
          <w:p w14:paraId="51FED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关于XXXX的请示</w:t>
            </w:r>
          </w:p>
        </w:tc>
      </w:tr>
      <w:tr w14:paraId="223D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7" w:type="pct"/>
            <w:vAlign w:val="center"/>
          </w:tcPr>
          <w:p w14:paraId="57776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610" w:type="pct"/>
            <w:vAlign w:val="center"/>
          </w:tcPr>
          <w:p w14:paraId="7031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品牌</w:t>
            </w:r>
          </w:p>
          <w:p w14:paraId="21AA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529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  <w:p w14:paraId="5191A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</w:tcPr>
          <w:p w14:paraId="05DB5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4F3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请示询价（元）</w:t>
            </w:r>
          </w:p>
          <w:p w14:paraId="5DA3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14:paraId="40B4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采购询价（元）</w:t>
            </w:r>
          </w:p>
          <w:p w14:paraId="234EE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14:paraId="1861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购买渠道</w:t>
            </w:r>
          </w:p>
          <w:p w14:paraId="60999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（网址、电话等）</w:t>
            </w:r>
          </w:p>
        </w:tc>
      </w:tr>
      <w:tr w14:paraId="4507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7" w:type="pct"/>
            <w:shd w:val="clear" w:color="auto" w:fill="auto"/>
            <w:vAlign w:val="center"/>
          </w:tcPr>
          <w:p w14:paraId="15225D9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lang w:val="en-US" w:eastAsia="zh-CN"/>
              </w:rPr>
              <w:t>打印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纸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9F47DE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lang w:val="en-US" w:eastAsia="zh-CN"/>
              </w:rPr>
              <w:t>A4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、100张/包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2E7E7E8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715" w:type="pct"/>
            <w:gridSpan w:val="2"/>
            <w:vAlign w:val="center"/>
          </w:tcPr>
          <w:p w14:paraId="332B8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721" w:type="pct"/>
            <w:vAlign w:val="center"/>
          </w:tcPr>
          <w:p w14:paraId="2079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30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6EF11FE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20</w:t>
            </w:r>
          </w:p>
        </w:tc>
        <w:tc>
          <w:tcPr>
            <w:tcW w:w="885" w:type="pct"/>
            <w:vAlign w:val="center"/>
          </w:tcPr>
          <w:p w14:paraId="25D2D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线下135XXX</w:t>
            </w:r>
          </w:p>
        </w:tc>
      </w:tr>
      <w:tr w14:paraId="69C0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7" w:type="pct"/>
            <w:gridSpan w:val="5"/>
            <w:vAlign w:val="center"/>
          </w:tcPr>
          <w:p w14:paraId="688F2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721" w:type="pct"/>
            <w:vAlign w:val="center"/>
          </w:tcPr>
          <w:p w14:paraId="10D7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771" w:type="pct"/>
            <w:gridSpan w:val="2"/>
            <w:vAlign w:val="center"/>
          </w:tcPr>
          <w:p w14:paraId="59DA9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（课酬费、劳务费）详见附件</w:t>
            </w:r>
          </w:p>
        </w:tc>
      </w:tr>
      <w:tr w14:paraId="244E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7" w:type="pct"/>
            <w:gridSpan w:val="5"/>
            <w:vAlign w:val="center"/>
          </w:tcPr>
          <w:p w14:paraId="3AE53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预算总金额（含邮费、税费）</w:t>
            </w:r>
          </w:p>
        </w:tc>
        <w:tc>
          <w:tcPr>
            <w:tcW w:w="721" w:type="pct"/>
            <w:vAlign w:val="center"/>
          </w:tcPr>
          <w:p w14:paraId="65A6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3030</w:t>
            </w:r>
          </w:p>
        </w:tc>
        <w:tc>
          <w:tcPr>
            <w:tcW w:w="885" w:type="pct"/>
            <w:vAlign w:val="center"/>
          </w:tcPr>
          <w:p w14:paraId="1A90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885" w:type="pct"/>
            <w:vAlign w:val="center"/>
          </w:tcPr>
          <w:p w14:paraId="3271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</w:p>
        </w:tc>
      </w:tr>
      <w:tr w14:paraId="5C40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7" w:type="pct"/>
            <w:gridSpan w:val="5"/>
            <w:vAlign w:val="center"/>
          </w:tcPr>
          <w:p w14:paraId="7CC9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询价人签字</w:t>
            </w:r>
          </w:p>
        </w:tc>
        <w:tc>
          <w:tcPr>
            <w:tcW w:w="721" w:type="pct"/>
            <w:vAlign w:val="center"/>
          </w:tcPr>
          <w:p w14:paraId="2E56B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85" w:type="pct"/>
            <w:vAlign w:val="center"/>
          </w:tcPr>
          <w:p w14:paraId="00D0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85" w:type="pct"/>
            <w:vAlign w:val="center"/>
          </w:tcPr>
          <w:p w14:paraId="164A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</w:p>
        </w:tc>
      </w:tr>
      <w:tr w14:paraId="476E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7" w:type="pct"/>
            <w:gridSpan w:val="5"/>
            <w:vAlign w:val="top"/>
          </w:tcPr>
          <w:p w14:paraId="4A85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4" w:colLast="6"/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请示部门负责人意见：</w:t>
            </w:r>
          </w:p>
          <w:p w14:paraId="3AD1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签名（章）：</w:t>
            </w:r>
          </w:p>
          <w:p w14:paraId="2C78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 xml:space="preserve">                  年  月  日</w:t>
            </w:r>
          </w:p>
        </w:tc>
        <w:tc>
          <w:tcPr>
            <w:tcW w:w="2492" w:type="pct"/>
            <w:gridSpan w:val="3"/>
            <w:vAlign w:val="top"/>
          </w:tcPr>
          <w:p w14:paraId="2E7BF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val="en-US" w:eastAsia="zh-CN"/>
              </w:rPr>
              <w:t>信息化管理中心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  <w:t>负责人意见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val="en-US" w:eastAsia="zh-CN"/>
              </w:rPr>
              <w:t>仅限采购通用电子设备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  <w:t>：</w:t>
            </w:r>
          </w:p>
          <w:p w14:paraId="5EAD8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bookmarkEnd w:id="0"/>
      <w:tr w14:paraId="376A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7" w:type="pct"/>
            <w:gridSpan w:val="5"/>
            <w:vAlign w:val="top"/>
          </w:tcPr>
          <w:p w14:paraId="0DBF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val="en-US" w:eastAsia="zh-CN"/>
              </w:rPr>
              <w:t>采购中心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  <w:t>负责人意见：</w:t>
            </w:r>
          </w:p>
          <w:p w14:paraId="25B2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 w14:paraId="738A4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492" w:type="pct"/>
            <w:gridSpan w:val="3"/>
            <w:vAlign w:val="top"/>
          </w:tcPr>
          <w:p w14:paraId="5909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后勤处负责人意见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val="en-US" w:eastAsia="zh-CN"/>
              </w:rPr>
              <w:t>仅限工程维修类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：</w:t>
            </w:r>
          </w:p>
          <w:p w14:paraId="5A9E0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 w14:paraId="62D1C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 w14:paraId="4448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7" w:type="pct"/>
            <w:gridSpan w:val="5"/>
            <w:vAlign w:val="top"/>
          </w:tcPr>
          <w:p w14:paraId="63CF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人事处负责人意见（仅限人员培训、工作补贴、奖励类）：</w:t>
            </w:r>
          </w:p>
          <w:p w14:paraId="3E7A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492" w:type="pct"/>
            <w:gridSpan w:val="3"/>
            <w:vAlign w:val="top"/>
          </w:tcPr>
          <w:p w14:paraId="0224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教务处负责人意见：</w:t>
            </w:r>
          </w:p>
          <w:p w14:paraId="0288E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 w14:paraId="11AE3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 w14:paraId="10CE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7" w:type="pct"/>
            <w:gridSpan w:val="5"/>
            <w:vAlign w:val="top"/>
          </w:tcPr>
          <w:p w14:paraId="0B862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校企办负责人意见（仅限校企合作项目类）：</w:t>
            </w:r>
          </w:p>
          <w:p w14:paraId="446DE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24AF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  <w:tc>
          <w:tcPr>
            <w:tcW w:w="2492" w:type="pct"/>
            <w:gridSpan w:val="3"/>
            <w:vAlign w:val="top"/>
          </w:tcPr>
          <w:p w14:paraId="15084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分管教务校领导审核意见：</w:t>
            </w:r>
          </w:p>
          <w:p w14:paraId="4491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60A2C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</w:tr>
      <w:tr w14:paraId="681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7" w:type="pct"/>
            <w:gridSpan w:val="5"/>
            <w:vAlign w:val="top"/>
          </w:tcPr>
          <w:p w14:paraId="7089F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分管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后勤、采购中心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校领导审核意见：</w:t>
            </w:r>
          </w:p>
          <w:p w14:paraId="1C902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439BD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  <w:tc>
          <w:tcPr>
            <w:tcW w:w="2492" w:type="pct"/>
            <w:gridSpan w:val="3"/>
            <w:vAlign w:val="top"/>
          </w:tcPr>
          <w:p w14:paraId="323EB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财务处负责人意见：</w:t>
            </w:r>
          </w:p>
          <w:p w14:paraId="67D8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7DE35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</w:tr>
      <w:tr w14:paraId="05E1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7" w:type="pct"/>
            <w:gridSpan w:val="5"/>
            <w:vAlign w:val="top"/>
          </w:tcPr>
          <w:p w14:paraId="5B3B4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执行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校长审核意见：</w:t>
            </w:r>
          </w:p>
          <w:p w14:paraId="2BB59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7E853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  <w:tc>
          <w:tcPr>
            <w:tcW w:w="2492" w:type="pct"/>
            <w:gridSpan w:val="3"/>
            <w:vAlign w:val="top"/>
          </w:tcPr>
          <w:p w14:paraId="10B89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校长审核意见：</w:t>
            </w:r>
          </w:p>
          <w:p w14:paraId="5B428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3FD5F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</w:tr>
      <w:tr w14:paraId="0585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top"/>
          </w:tcPr>
          <w:p w14:paraId="13A0A778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注：</w:t>
            </w:r>
          </w:p>
          <w:p w14:paraId="03B15B27">
            <w:pPr>
              <w:autoSpaceDE w:val="0"/>
              <w:autoSpaceDN w:val="0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1.请示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部门需自行询价并提供购买渠道，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询价需包含税费、邮寄费等相关费用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；</w:t>
            </w:r>
          </w:p>
          <w:p w14:paraId="54BAA7CA">
            <w:pPr>
              <w:autoSpaceDE w:val="0"/>
              <w:autoSpaceDN w:val="0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2.请示部门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要对处理签及附件扫描归档保存,将原件送达档案室保管；</w:t>
            </w:r>
          </w:p>
          <w:p w14:paraId="07B8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3.询价填写为合计价格；</w:t>
            </w:r>
          </w:p>
          <w:p w14:paraId="3841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4.预算内5万以下（含）由执行校长签字作为结束，预算内5万以上由校长签字作为结束。</w:t>
            </w:r>
          </w:p>
          <w:p w14:paraId="14FD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5.预算外2万以下（含）由执行校长签字作为结束，预算外2万以上由校长签字作为结束。</w:t>
            </w:r>
          </w:p>
        </w:tc>
      </w:tr>
    </w:tbl>
    <w:p w14:paraId="2E5F90A3">
      <w:pPr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br w:type="page"/>
      </w:r>
    </w:p>
    <w:p w14:paraId="1E184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b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附件：</w:t>
      </w:r>
    </w:p>
    <w:tbl>
      <w:tblPr>
        <w:tblStyle w:val="5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12B9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8" w:hRule="atLeast"/>
        </w:trPr>
        <w:tc>
          <w:tcPr>
            <w:tcW w:w="8420" w:type="dxa"/>
          </w:tcPr>
          <w:p w14:paraId="3BE28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8D25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B8A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B761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4B761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5522A">
    <w:pPr>
      <w:pStyle w:val="3"/>
    </w:pPr>
    <w:r>
      <w:rPr>
        <w:rFonts w:hint="eastAsia"/>
      </w:rPr>
      <w:drawing>
        <wp:inline distT="0" distB="0" distL="114300" distR="114300">
          <wp:extent cx="1880870" cy="406400"/>
          <wp:effectExtent l="0" t="0" r="5080" b="12700"/>
          <wp:docPr id="1" name="图片 1" descr="学校LOGO带字-横（白底蓝字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学校LOGO带字-横（白底蓝字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8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N2IxNjY1ZmI1MjgzOGFhNzhiNjQ0NzdhMGJlYzQifQ=="/>
  </w:docVars>
  <w:rsids>
    <w:rsidRoot w:val="228D4DB8"/>
    <w:rsid w:val="052F504F"/>
    <w:rsid w:val="1DB625B7"/>
    <w:rsid w:val="228D4DB8"/>
    <w:rsid w:val="280A073E"/>
    <w:rsid w:val="29B97180"/>
    <w:rsid w:val="45E06194"/>
    <w:rsid w:val="5EF00383"/>
    <w:rsid w:val="66324BAB"/>
    <w:rsid w:val="68BD524A"/>
    <w:rsid w:val="6A710B68"/>
    <w:rsid w:val="6FD3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460</Words>
  <Characters>486</Characters>
  <Lines>0</Lines>
  <Paragraphs>0</Paragraphs>
  <TotalTime>5</TotalTime>
  <ScaleCrop>false</ScaleCrop>
  <LinksUpToDate>false</LinksUpToDate>
  <CharactersWithSpaces>540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2024-09-11T03:43:00Z</dcterms:created>
  <dc:creator>A</dc:creator>
  <cp:lastModifiedBy>Promise1410857949</cp:lastModifiedBy>
  <dcterms:modified xsi:type="dcterms:W3CDTF">2025-06-18T06:47:42Z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7537EBE0889445A08CE25736649EC52E_13</vt:lpwstr>
  </property>
  <property fmtid="{D5CDD505-2E9C-101B-9397-08002B2CF9AE}" pid="4" name="KSOTemplateDocerSaveRecord">
    <vt:lpwstr>eyJoZGlkIjoiMWU0NmFmYjc2MWYyYzg3NGNjODJkMDc5NjM3ZGFiN2MiLCJ1c2VySWQiOiIyMTU2NzM4MSJ9</vt:lpwstr>
  </property>
</Properties>
</file>